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2A63D" w14:textId="77777777" w:rsidR="00162FC8" w:rsidRDefault="00162FC8">
      <w:pPr>
        <w:rPr>
          <w:rFonts w:ascii="ＭＳ 明朝" w:eastAsia="ＭＳ 明朝" w:hAnsi="ＭＳ 明朝" w:cs="Courier New"/>
          <w:color w:val="FF0000"/>
          <w:kern w:val="2"/>
          <w:u w:val="double"/>
          <w:lang w:eastAsia="ja-JP" w:bidi="ar-SA"/>
        </w:rPr>
      </w:pPr>
    </w:p>
    <w:p w14:paraId="27C24E2A" w14:textId="77777777" w:rsidR="00796BDD" w:rsidRPr="0015083F" w:rsidRDefault="00796BDD" w:rsidP="00796BDD">
      <w:pPr>
        <w:spacing w:beforeLines="10" w:before="24"/>
        <w:ind w:left="540" w:hangingChars="225" w:hanging="540"/>
        <w:rPr>
          <w:rFonts w:ascii="ＭＳ 明朝" w:hAnsi="ＭＳ 明朝"/>
        </w:rPr>
      </w:pPr>
    </w:p>
    <w:p w14:paraId="643D7BC5" w14:textId="2DAEBCDD" w:rsidR="00796BDD" w:rsidRPr="00064181" w:rsidRDefault="00064181" w:rsidP="00796BDD">
      <w:pPr>
        <w:spacing w:beforeLines="10" w:before="24"/>
        <w:ind w:left="540" w:hangingChars="225" w:hanging="540"/>
        <w:jc w:val="center"/>
        <w:rPr>
          <w:rFonts w:ascii="ＭＳ 明朝" w:hAnsi="ＭＳ 明朝"/>
          <w:color w:val="auto"/>
          <w:lang w:eastAsia="ja-JP"/>
        </w:rPr>
      </w:pPr>
      <w:r w:rsidRPr="00064181">
        <w:rPr>
          <w:rFonts w:ascii="ＭＳ 明朝" w:eastAsia="ＭＳ 明朝" w:hAnsi="ＭＳ 明朝" w:cs="ＭＳ 明朝" w:hint="eastAsia"/>
          <w:color w:val="auto"/>
          <w:lang w:eastAsia="ja-JP"/>
        </w:rPr>
        <w:t>管理されたアクセス</w:t>
      </w:r>
      <w:r w:rsidR="00A6131E">
        <w:rPr>
          <w:rFonts w:ascii="ＭＳ 明朝" w:eastAsia="ＭＳ 明朝" w:hAnsi="ＭＳ 明朝" w:cs="ＭＳ 明朝" w:hint="eastAsia"/>
          <w:color w:val="auto"/>
          <w:lang w:eastAsia="ja-JP"/>
        </w:rPr>
        <w:t>の</w:t>
      </w:r>
      <w:r w:rsidR="005508F9">
        <w:rPr>
          <w:rFonts w:ascii="ＭＳ 明朝" w:eastAsia="ＭＳ 明朝" w:hAnsi="ＭＳ 明朝" w:cs="ＭＳ 明朝" w:hint="eastAsia"/>
          <w:color w:val="auto"/>
          <w:lang w:eastAsia="ja-JP"/>
        </w:rPr>
        <w:t>変更</w:t>
      </w:r>
      <w:r w:rsidRPr="00064181">
        <w:rPr>
          <w:rFonts w:ascii="ＭＳ 明朝" w:eastAsia="ＭＳ 明朝" w:hAnsi="ＭＳ 明朝" w:cs="ＭＳ 明朝" w:hint="eastAsia"/>
          <w:color w:val="auto"/>
          <w:lang w:eastAsia="ja-JP"/>
        </w:rPr>
        <w:t>報告</w:t>
      </w:r>
    </w:p>
    <w:p w14:paraId="25C21E98" w14:textId="77777777" w:rsidR="00796BDD" w:rsidRPr="00064181" w:rsidRDefault="00796BDD" w:rsidP="00796BDD">
      <w:pPr>
        <w:spacing w:beforeLines="10" w:before="24"/>
        <w:ind w:left="540" w:hangingChars="225" w:hanging="540"/>
        <w:rPr>
          <w:rFonts w:ascii="ＭＳ 明朝" w:hAnsi="ＭＳ 明朝"/>
          <w:color w:val="auto"/>
          <w:lang w:eastAsia="ja-JP"/>
        </w:rPr>
      </w:pPr>
    </w:p>
    <w:p w14:paraId="231C6185" w14:textId="77777777" w:rsidR="00796BDD" w:rsidRPr="0015083F" w:rsidRDefault="00796BDD" w:rsidP="00796BDD">
      <w:pPr>
        <w:spacing w:beforeLines="10" w:before="24"/>
        <w:ind w:left="540" w:hangingChars="225" w:hanging="540"/>
        <w:rPr>
          <w:rFonts w:ascii="ＭＳ 明朝" w:hAnsi="ＭＳ 明朝"/>
          <w:lang w:eastAsia="ja-JP"/>
        </w:rPr>
      </w:pPr>
    </w:p>
    <w:p w14:paraId="12D5FCEB" w14:textId="77777777" w:rsidR="00796BDD" w:rsidRPr="0015083F" w:rsidRDefault="00796BDD" w:rsidP="00796BDD">
      <w:pPr>
        <w:spacing w:beforeLines="10" w:before="24"/>
        <w:ind w:left="540" w:hangingChars="225" w:hanging="540"/>
        <w:jc w:val="right"/>
        <w:rPr>
          <w:rFonts w:ascii="ＭＳ 明朝" w:hAnsi="ＭＳ 明朝"/>
        </w:rPr>
      </w:pPr>
      <w:r w:rsidRPr="0015083F">
        <w:rPr>
          <w:rFonts w:ascii="ＭＳ 明朝" w:hAnsi="ＭＳ 明朝" w:hint="eastAsia"/>
        </w:rPr>
        <w:t>年　月　日</w:t>
      </w:r>
    </w:p>
    <w:p w14:paraId="36546F6E" w14:textId="77777777" w:rsidR="00796BDD" w:rsidRPr="0015083F" w:rsidRDefault="00796BDD" w:rsidP="00796BDD">
      <w:pPr>
        <w:spacing w:beforeLines="10" w:before="24"/>
        <w:ind w:left="540" w:hangingChars="225" w:hanging="540"/>
        <w:rPr>
          <w:rFonts w:ascii="ＭＳ 明朝" w:hAnsi="ＭＳ 明朝"/>
        </w:rPr>
      </w:pPr>
    </w:p>
    <w:p w14:paraId="6043A14E" w14:textId="77777777" w:rsidR="00796BDD" w:rsidRPr="0015083F" w:rsidRDefault="00796BDD" w:rsidP="00796BDD">
      <w:pPr>
        <w:spacing w:beforeLines="10" w:before="24"/>
        <w:ind w:left="540" w:hangingChars="225" w:hanging="540"/>
        <w:rPr>
          <w:rFonts w:ascii="ＭＳ 明朝" w:hAnsi="ＭＳ 明朝"/>
        </w:rPr>
      </w:pPr>
    </w:p>
    <w:p w14:paraId="1D901F14" w14:textId="77777777" w:rsidR="00796BDD" w:rsidRPr="0015083F" w:rsidRDefault="00796BDD" w:rsidP="00064181">
      <w:pPr>
        <w:spacing w:beforeLines="10" w:before="24"/>
        <w:ind w:leftChars="100" w:left="540" w:hangingChars="125" w:hanging="300"/>
        <w:rPr>
          <w:rFonts w:ascii="ＭＳ 明朝" w:hAnsi="ＭＳ 明朝"/>
        </w:rPr>
      </w:pPr>
      <w:proofErr w:type="spellStart"/>
      <w:r w:rsidRPr="0015083F">
        <w:rPr>
          <w:rFonts w:ascii="ＭＳ 明朝" w:hAnsi="ＭＳ 明朝" w:hint="eastAsia"/>
        </w:rPr>
        <w:t>原子力規制委員会</w:t>
      </w:r>
      <w:proofErr w:type="spellEnd"/>
      <w:r w:rsidRPr="0015083F">
        <w:rPr>
          <w:rFonts w:ascii="ＭＳ 明朝" w:hAnsi="ＭＳ 明朝" w:hint="eastAsia"/>
        </w:rPr>
        <w:t xml:space="preserve">　殿</w:t>
      </w:r>
    </w:p>
    <w:p w14:paraId="3D0511C4" w14:textId="77777777" w:rsidR="00796BDD" w:rsidRPr="0015083F" w:rsidRDefault="00796BDD" w:rsidP="00796BDD">
      <w:pPr>
        <w:spacing w:beforeLines="10" w:before="24"/>
        <w:ind w:left="540" w:hangingChars="225" w:hanging="540"/>
        <w:rPr>
          <w:rFonts w:ascii="ＭＳ 明朝" w:hAnsi="ＭＳ 明朝"/>
        </w:rPr>
      </w:pPr>
    </w:p>
    <w:p w14:paraId="06875B55" w14:textId="77777777" w:rsidR="00796BDD" w:rsidRPr="0015083F" w:rsidRDefault="00796BDD" w:rsidP="00796BDD">
      <w:pPr>
        <w:spacing w:beforeLines="10" w:before="24"/>
        <w:ind w:left="540" w:hangingChars="225" w:hanging="540"/>
        <w:rPr>
          <w:rFonts w:ascii="ＭＳ 明朝" w:hAnsi="ＭＳ 明朝"/>
        </w:rPr>
      </w:pPr>
    </w:p>
    <w:p w14:paraId="11C7782A" w14:textId="77777777" w:rsidR="00796BDD" w:rsidRPr="0015083F" w:rsidRDefault="00796BDD" w:rsidP="00064181">
      <w:pPr>
        <w:spacing w:beforeLines="10" w:before="24"/>
        <w:ind w:leftChars="1418" w:left="4361" w:hangingChars="399" w:hanging="958"/>
        <w:rPr>
          <w:rFonts w:ascii="ＭＳ 明朝" w:hAnsi="ＭＳ 明朝"/>
          <w:lang w:eastAsia="ja-JP"/>
        </w:rPr>
      </w:pPr>
      <w:proofErr w:type="spellStart"/>
      <w:r w:rsidRPr="0015083F">
        <w:rPr>
          <w:rFonts w:ascii="ＭＳ 明朝" w:hAnsi="ＭＳ 明朝" w:hint="eastAsia"/>
          <w:lang w:eastAsia="ja-JP"/>
        </w:rPr>
        <w:t>住所</w:t>
      </w:r>
      <w:proofErr w:type="spellEnd"/>
    </w:p>
    <w:p w14:paraId="2C59A426" w14:textId="77777777" w:rsidR="00796BDD" w:rsidRPr="0015083F" w:rsidRDefault="00796BDD" w:rsidP="00064181">
      <w:pPr>
        <w:spacing w:beforeLines="10" w:before="24"/>
        <w:ind w:leftChars="1418" w:left="4361" w:hangingChars="399" w:hanging="958"/>
        <w:rPr>
          <w:rFonts w:ascii="ＭＳ 明朝" w:hAnsi="ＭＳ 明朝"/>
          <w:lang w:eastAsia="ja-JP"/>
        </w:rPr>
      </w:pPr>
      <w:proofErr w:type="spellStart"/>
      <w:r w:rsidRPr="0015083F">
        <w:rPr>
          <w:rFonts w:ascii="ＭＳ 明朝" w:hAnsi="ＭＳ 明朝" w:hint="eastAsia"/>
          <w:lang w:eastAsia="ja-JP"/>
        </w:rPr>
        <w:t>氏名（法人にあっては、その名称及び代表者の氏名</w:t>
      </w:r>
      <w:proofErr w:type="spellEnd"/>
      <w:r w:rsidRPr="0015083F">
        <w:rPr>
          <w:rFonts w:ascii="ＭＳ 明朝" w:hAnsi="ＭＳ 明朝" w:hint="eastAsia"/>
          <w:lang w:eastAsia="ja-JP"/>
        </w:rPr>
        <w:t>）</w:t>
      </w:r>
    </w:p>
    <w:p w14:paraId="05FB04D3" w14:textId="77777777" w:rsidR="00796BDD" w:rsidRPr="0015083F" w:rsidRDefault="00796BDD" w:rsidP="00796BDD">
      <w:pPr>
        <w:spacing w:beforeLines="10" w:before="24"/>
        <w:ind w:leftChars="1755" w:left="4361" w:hangingChars="62" w:hanging="149"/>
        <w:rPr>
          <w:rFonts w:ascii="ＭＳ 明朝" w:hAnsi="ＭＳ 明朝"/>
          <w:lang w:eastAsia="ja-JP"/>
        </w:rPr>
      </w:pPr>
    </w:p>
    <w:p w14:paraId="09F4BCEA" w14:textId="77777777" w:rsidR="00796BDD" w:rsidRPr="0015083F" w:rsidRDefault="00796BDD" w:rsidP="00796BDD">
      <w:pPr>
        <w:spacing w:beforeLines="10" w:before="24"/>
        <w:ind w:left="540" w:hangingChars="225" w:hanging="540"/>
        <w:rPr>
          <w:rFonts w:ascii="ＭＳ 明朝" w:hAnsi="ＭＳ 明朝"/>
          <w:lang w:eastAsia="ja-JP"/>
        </w:rPr>
      </w:pPr>
    </w:p>
    <w:p w14:paraId="1BCB4741" w14:textId="74CDC60E" w:rsidR="001C5A73" w:rsidRPr="00AF3608" w:rsidRDefault="00796BDD" w:rsidP="00B87930">
      <w:pPr>
        <w:ind w:leftChars="295" w:left="708" w:rightChars="328" w:right="787"/>
        <w:rPr>
          <w:rFonts w:ascii="ＭＳ 明朝" w:eastAsia="ＭＳ 明朝" w:hAnsi="ＭＳ 明朝" w:cs="Courier New"/>
          <w:color w:val="FF0000"/>
          <w:kern w:val="2"/>
          <w:u w:val="double"/>
          <w:lang w:eastAsia="ja-JP" w:bidi="ar-SA"/>
        </w:rPr>
      </w:pPr>
      <w:r w:rsidRPr="00AF3608">
        <w:rPr>
          <w:rFonts w:ascii="ＭＳ 明朝" w:eastAsia="ＭＳ 明朝" w:hAnsi="ＭＳ 明朝" w:hint="eastAsia"/>
          <w:lang w:eastAsia="ja-JP"/>
        </w:rPr>
        <w:t>核原料物質、核燃料物質及び原子炉の規制に関する法律第6</w:t>
      </w:r>
      <w:r w:rsidRPr="00AF3608">
        <w:rPr>
          <w:rFonts w:ascii="ＭＳ 明朝" w:eastAsia="ＭＳ 明朝" w:hAnsi="ＭＳ 明朝"/>
          <w:lang w:eastAsia="ja-JP"/>
        </w:rPr>
        <w:t>7</w:t>
      </w:r>
      <w:r w:rsidRPr="00AF3608">
        <w:rPr>
          <w:rFonts w:ascii="ＭＳ 明朝" w:eastAsia="ＭＳ 明朝" w:hAnsi="ＭＳ 明朝" w:hint="eastAsia"/>
          <w:lang w:eastAsia="ja-JP"/>
        </w:rPr>
        <w:t>条第</w:t>
      </w:r>
      <w:r w:rsidR="00F122F4" w:rsidRPr="00AF3608">
        <w:rPr>
          <w:rFonts w:ascii="ＭＳ 明朝" w:eastAsia="ＭＳ 明朝" w:hAnsi="ＭＳ 明朝"/>
          <w:lang w:eastAsia="ja-JP"/>
        </w:rPr>
        <w:t>1</w:t>
      </w:r>
      <w:r w:rsidRPr="00AF3608">
        <w:rPr>
          <w:rFonts w:ascii="ＭＳ 明朝" w:eastAsia="ＭＳ 明朝" w:hAnsi="ＭＳ 明朝" w:hint="eastAsia"/>
          <w:lang w:eastAsia="ja-JP"/>
        </w:rPr>
        <w:t>項及び国際規制物資の使用等に関する規則第</w:t>
      </w:r>
      <w:r w:rsidR="004D6505" w:rsidRPr="00AF3608">
        <w:rPr>
          <w:rFonts w:ascii="ＭＳ 明朝" w:eastAsia="ＭＳ 明朝" w:hAnsi="ＭＳ 明朝" w:hint="eastAsia"/>
          <w:lang w:eastAsia="ja-JP"/>
        </w:rPr>
        <w:t>48</w:t>
      </w:r>
      <w:r w:rsidRPr="00AF3608">
        <w:rPr>
          <w:rFonts w:ascii="ＭＳ 明朝" w:eastAsia="ＭＳ 明朝" w:hAnsi="ＭＳ 明朝" w:hint="eastAsia"/>
          <w:lang w:eastAsia="ja-JP"/>
        </w:rPr>
        <w:t>条第</w:t>
      </w:r>
      <w:r w:rsidR="004D6505" w:rsidRPr="00AF3608">
        <w:rPr>
          <w:rFonts w:ascii="ＭＳ 明朝" w:eastAsia="ＭＳ 明朝" w:hAnsi="ＭＳ 明朝" w:hint="eastAsia"/>
          <w:lang w:eastAsia="ja-JP"/>
        </w:rPr>
        <w:t>30</w:t>
      </w:r>
      <w:r w:rsidRPr="00AF3608">
        <w:rPr>
          <w:rFonts w:ascii="ＭＳ 明朝" w:eastAsia="ＭＳ 明朝" w:hAnsi="ＭＳ 明朝" w:hint="eastAsia"/>
          <w:lang w:eastAsia="ja-JP"/>
        </w:rPr>
        <w:t>項の規定によ</w:t>
      </w:r>
      <w:r w:rsidR="00DA55E5">
        <w:rPr>
          <w:rFonts w:ascii="ＭＳ 明朝" w:eastAsia="ＭＳ 明朝" w:hAnsi="ＭＳ 明朝" w:hint="eastAsia"/>
          <w:lang w:eastAsia="ja-JP"/>
        </w:rPr>
        <w:t>り、</w:t>
      </w:r>
      <w:r w:rsidR="00F122F4" w:rsidRPr="00AF3608">
        <w:rPr>
          <w:rFonts w:ascii="ＭＳ 明朝" w:eastAsia="ＭＳ 明朝" w:hAnsi="ＭＳ 明朝" w:cs="ＭＳ 明朝" w:hint="eastAsia"/>
          <w:lang w:eastAsia="ja-JP"/>
        </w:rPr>
        <w:t>別紙</w:t>
      </w:r>
      <w:r w:rsidRPr="00AF3608">
        <w:rPr>
          <w:rFonts w:ascii="ＭＳ 明朝" w:eastAsia="ＭＳ 明朝" w:hAnsi="ＭＳ 明朝" w:hint="eastAsia"/>
          <w:lang w:eastAsia="ja-JP"/>
        </w:rPr>
        <w:t>のとおり</w:t>
      </w:r>
      <w:r w:rsidR="00DA55E5">
        <w:rPr>
          <w:rFonts w:ascii="ＭＳ 明朝" w:eastAsia="ＭＳ 明朝" w:hAnsi="ＭＳ 明朝" w:hint="eastAsia"/>
          <w:lang w:eastAsia="ja-JP"/>
        </w:rPr>
        <w:t>報告</w:t>
      </w:r>
      <w:r w:rsidRPr="00AF3608">
        <w:rPr>
          <w:rFonts w:ascii="ＭＳ 明朝" w:eastAsia="ＭＳ 明朝" w:hAnsi="ＭＳ 明朝" w:hint="eastAsia"/>
          <w:lang w:eastAsia="ja-JP"/>
        </w:rPr>
        <w:t>します。</w:t>
      </w:r>
    </w:p>
    <w:p w14:paraId="2A419F25" w14:textId="77777777" w:rsidR="001C5A73" w:rsidRPr="007346FB" w:rsidRDefault="001C5A73">
      <w:pPr>
        <w:rPr>
          <w:rFonts w:ascii="ＭＳ 明朝" w:eastAsia="ＭＳ 明朝" w:hAnsi="ＭＳ 明朝" w:cs="Courier New"/>
          <w:color w:val="FF0000"/>
          <w:kern w:val="2"/>
          <w:u w:val="double"/>
          <w:lang w:eastAsia="ja-JP" w:bidi="ar-SA"/>
        </w:rPr>
      </w:pPr>
    </w:p>
    <w:p w14:paraId="6920CCB1" w14:textId="77777777" w:rsidR="001C5A73" w:rsidRDefault="001C5A73">
      <w:pPr>
        <w:rPr>
          <w:rFonts w:ascii="ＭＳ 明朝" w:eastAsia="ＭＳ 明朝" w:hAnsi="ＭＳ 明朝" w:cs="Courier New"/>
          <w:color w:val="FF0000"/>
          <w:kern w:val="2"/>
          <w:u w:val="double"/>
          <w:lang w:eastAsia="ja-JP" w:bidi="ar-SA"/>
        </w:rPr>
      </w:pPr>
    </w:p>
    <w:p w14:paraId="4B5A44EF" w14:textId="77777777" w:rsidR="001C5A73" w:rsidRDefault="001C5A73">
      <w:pPr>
        <w:rPr>
          <w:rFonts w:ascii="ＭＳ 明朝" w:eastAsia="ＭＳ 明朝" w:hAnsi="ＭＳ 明朝" w:cs="Courier New"/>
          <w:color w:val="FF0000"/>
          <w:kern w:val="2"/>
          <w:u w:val="double"/>
          <w:lang w:eastAsia="ja-JP" w:bidi="ar-SA"/>
        </w:rPr>
      </w:pPr>
    </w:p>
    <w:p w14:paraId="44CED4A8" w14:textId="2BDEDC35" w:rsidR="00162FC8" w:rsidRDefault="00162FC8">
      <w:pPr>
        <w:rPr>
          <w:rFonts w:ascii="ＭＳ 明朝" w:eastAsia="ＭＳ 明朝" w:hAnsi="ＭＳ 明朝" w:cs="Courier New"/>
          <w:color w:val="FF0000"/>
          <w:kern w:val="2"/>
          <w:u w:val="double"/>
          <w:lang w:eastAsia="ja-JP" w:bidi="ar-SA"/>
        </w:rPr>
      </w:pPr>
      <w:r>
        <w:rPr>
          <w:rFonts w:ascii="ＭＳ 明朝" w:eastAsia="ＭＳ 明朝" w:hAnsi="ＭＳ 明朝" w:cs="Courier New"/>
          <w:color w:val="FF0000"/>
          <w:kern w:val="2"/>
          <w:u w:val="double"/>
          <w:lang w:eastAsia="ja-JP" w:bidi="ar-SA"/>
        </w:rPr>
        <w:br w:type="page"/>
      </w:r>
    </w:p>
    <w:p w14:paraId="497510F5" w14:textId="14C88448" w:rsidR="00433AA6" w:rsidRPr="00C32C12" w:rsidRDefault="00162FC8">
      <w:pPr>
        <w:pStyle w:val="30"/>
        <w:shd w:val="clear" w:color="auto" w:fill="auto"/>
        <w:spacing w:line="288" w:lineRule="auto"/>
        <w:jc w:val="right"/>
        <w:rPr>
          <w:rFonts w:eastAsia="ＭＳ 明朝"/>
          <w:sz w:val="24"/>
          <w:szCs w:val="24"/>
          <w:lang w:eastAsia="ja-JP"/>
        </w:rPr>
      </w:pPr>
      <w:r>
        <w:rPr>
          <w:rFonts w:eastAsia="ＭＳ 明朝" w:hint="eastAsia"/>
          <w:sz w:val="24"/>
          <w:szCs w:val="24"/>
          <w:lang w:eastAsia="ja-JP"/>
        </w:rPr>
        <w:lastRenderedPageBreak/>
        <w:t>（別紙）</w:t>
      </w:r>
    </w:p>
    <w:p w14:paraId="2B185C0D" w14:textId="31587530" w:rsidR="00433AA6" w:rsidRPr="00C32C12" w:rsidRDefault="00B343BA">
      <w:pPr>
        <w:pStyle w:val="30"/>
        <w:shd w:val="clear" w:color="auto" w:fill="auto"/>
        <w:spacing w:line="264" w:lineRule="auto"/>
        <w:rPr>
          <w:rFonts w:eastAsia="ＭＳ 明朝"/>
          <w:sz w:val="24"/>
          <w:szCs w:val="24"/>
        </w:rPr>
      </w:pPr>
      <w:r w:rsidRPr="00C32C12">
        <w:rPr>
          <w:rFonts w:eastAsia="ＭＳ 明朝"/>
          <w:sz w:val="24"/>
          <w:szCs w:val="24"/>
        </w:rPr>
        <w:t>Code 18.2-Model</w:t>
      </w:r>
    </w:p>
    <w:p w14:paraId="13059578" w14:textId="6CD57999" w:rsidR="00433AA6" w:rsidRDefault="00B343BA" w:rsidP="00FD46AF">
      <w:pPr>
        <w:pStyle w:val="30"/>
        <w:shd w:val="clear" w:color="auto" w:fill="auto"/>
        <w:spacing w:line="264" w:lineRule="auto"/>
        <w:rPr>
          <w:rFonts w:eastAsia="ＭＳ 明朝"/>
          <w:sz w:val="24"/>
          <w:szCs w:val="24"/>
        </w:rPr>
      </w:pPr>
      <w:r w:rsidRPr="00C32C12">
        <w:rPr>
          <w:rFonts w:eastAsia="ＭＳ 明朝"/>
          <w:sz w:val="24"/>
          <w:szCs w:val="24"/>
        </w:rPr>
        <w:t>Reference: Additional Protocol</w:t>
      </w:r>
      <w:r w:rsidR="00FD46AF">
        <w:rPr>
          <w:rFonts w:eastAsia="ＭＳ 明朝" w:hint="eastAsia"/>
          <w:sz w:val="24"/>
          <w:szCs w:val="24"/>
          <w:lang w:eastAsia="ja-JP"/>
        </w:rPr>
        <w:t xml:space="preserve"> </w:t>
      </w:r>
      <w:r w:rsidRPr="00C32C12">
        <w:rPr>
          <w:rFonts w:eastAsia="ＭＳ 明朝"/>
          <w:sz w:val="24"/>
          <w:szCs w:val="24"/>
        </w:rPr>
        <w:t>Article 7.b.</w:t>
      </w:r>
    </w:p>
    <w:p w14:paraId="54A6D5E5" w14:textId="1A958583" w:rsidR="00FD46AF" w:rsidRDefault="00FD46AF" w:rsidP="00FD46AF">
      <w:pPr>
        <w:pStyle w:val="30"/>
        <w:shd w:val="clear" w:color="auto" w:fill="auto"/>
        <w:spacing w:line="264" w:lineRule="auto"/>
        <w:rPr>
          <w:rFonts w:eastAsia="ＭＳ 明朝"/>
          <w:sz w:val="24"/>
          <w:szCs w:val="24"/>
          <w:lang w:eastAsia="ja-JP"/>
        </w:rPr>
      </w:pPr>
      <w:r>
        <w:rPr>
          <w:rFonts w:eastAsia="ＭＳ 明朝" w:hint="eastAsia"/>
          <w:sz w:val="24"/>
          <w:szCs w:val="24"/>
          <w:lang w:eastAsia="ja-JP"/>
        </w:rPr>
        <w:t>参照条項：追加議定書第７条ｂ</w:t>
      </w:r>
    </w:p>
    <w:p w14:paraId="6D48388A" w14:textId="77777777" w:rsidR="00FD46AF" w:rsidRPr="00C32C12" w:rsidRDefault="00FD46AF" w:rsidP="00FD46AF">
      <w:pPr>
        <w:pStyle w:val="30"/>
        <w:shd w:val="clear" w:color="auto" w:fill="auto"/>
        <w:spacing w:line="264" w:lineRule="auto"/>
        <w:rPr>
          <w:rFonts w:eastAsia="ＭＳ 明朝"/>
          <w:sz w:val="24"/>
          <w:szCs w:val="24"/>
        </w:rPr>
      </w:pPr>
    </w:p>
    <w:p w14:paraId="4A62FC28" w14:textId="3363D560" w:rsidR="00420477" w:rsidRDefault="00B343BA" w:rsidP="00420477">
      <w:pPr>
        <w:pStyle w:val="30"/>
        <w:shd w:val="clear" w:color="auto" w:fill="auto"/>
        <w:spacing w:line="0" w:lineRule="atLeast"/>
        <w:ind w:left="62"/>
        <w:jc w:val="center"/>
        <w:rPr>
          <w:rFonts w:eastAsia="ＭＳ 明朝"/>
          <w:b/>
          <w:bCs/>
          <w:sz w:val="24"/>
          <w:szCs w:val="24"/>
          <w:u w:val="single"/>
        </w:rPr>
      </w:pPr>
      <w:r w:rsidRPr="00C32C12">
        <w:rPr>
          <w:rFonts w:eastAsia="ＭＳ 明朝"/>
          <w:b/>
          <w:bCs/>
          <w:sz w:val="24"/>
          <w:szCs w:val="24"/>
          <w:u w:val="single"/>
        </w:rPr>
        <w:t>MANAGED ACCESS IDENTIFICATION</w:t>
      </w:r>
    </w:p>
    <w:p w14:paraId="17FDA50F" w14:textId="78B1FA7A" w:rsidR="00FD46AF" w:rsidRPr="00C32C12" w:rsidRDefault="00FD46AF" w:rsidP="00420477">
      <w:pPr>
        <w:pStyle w:val="30"/>
        <w:shd w:val="clear" w:color="auto" w:fill="auto"/>
        <w:spacing w:line="0" w:lineRule="atLeast"/>
        <w:ind w:left="62"/>
        <w:jc w:val="center"/>
        <w:rPr>
          <w:rFonts w:eastAsia="ＭＳ 明朝"/>
          <w:b/>
          <w:bCs/>
          <w:sz w:val="24"/>
          <w:szCs w:val="24"/>
          <w:u w:val="single"/>
        </w:rPr>
      </w:pPr>
      <w:r w:rsidRPr="00C32C12">
        <w:rPr>
          <w:rFonts w:eastAsia="ＭＳ 明朝"/>
          <w:sz w:val="24"/>
          <w:szCs w:val="24"/>
          <w:lang w:eastAsia="ja-JP"/>
        </w:rPr>
        <w:t>(see Code 14.4 )</w:t>
      </w:r>
    </w:p>
    <w:p w14:paraId="42BF5EFD" w14:textId="77777777" w:rsidR="00FD46AF" w:rsidRDefault="00420477" w:rsidP="00420477">
      <w:pPr>
        <w:pStyle w:val="30"/>
        <w:shd w:val="clear" w:color="auto" w:fill="auto"/>
        <w:spacing w:line="0" w:lineRule="atLeast"/>
        <w:ind w:left="62"/>
        <w:jc w:val="center"/>
        <w:rPr>
          <w:rFonts w:eastAsia="ＭＳ 明朝"/>
          <w:b/>
          <w:bCs/>
          <w:sz w:val="24"/>
          <w:szCs w:val="24"/>
          <w:u w:val="single"/>
          <w:lang w:eastAsia="ja-JP"/>
        </w:rPr>
      </w:pPr>
      <w:r w:rsidRPr="00C32C12">
        <w:rPr>
          <w:rFonts w:eastAsia="ＭＳ 明朝"/>
          <w:b/>
          <w:bCs/>
          <w:sz w:val="24"/>
          <w:szCs w:val="24"/>
          <w:u w:val="single"/>
          <w:lang w:eastAsia="ja-JP"/>
        </w:rPr>
        <w:t>（管理されたアクセス指定）</w:t>
      </w:r>
    </w:p>
    <w:p w14:paraId="5B0F5010" w14:textId="7AE68371" w:rsidR="00FD46AF" w:rsidRPr="00C32C12" w:rsidRDefault="00FD46AF" w:rsidP="00420477">
      <w:pPr>
        <w:pStyle w:val="30"/>
        <w:shd w:val="clear" w:color="auto" w:fill="auto"/>
        <w:spacing w:line="0" w:lineRule="atLeast"/>
        <w:ind w:left="62"/>
        <w:jc w:val="center"/>
        <w:rPr>
          <w:rFonts w:eastAsia="ＭＳ 明朝"/>
          <w:sz w:val="24"/>
          <w:szCs w:val="24"/>
          <w:lang w:eastAsia="ja-JP"/>
        </w:rPr>
      </w:pPr>
      <w:r w:rsidRPr="00C32C12">
        <w:rPr>
          <w:rFonts w:eastAsia="ＭＳ 明朝"/>
          <w:sz w:val="24"/>
          <w:szCs w:val="24"/>
          <w:lang w:eastAsia="ja-JP"/>
        </w:rPr>
        <w:t>(</w:t>
      </w:r>
      <w:r w:rsidRPr="00C32C12">
        <w:rPr>
          <w:rFonts w:eastAsia="ＭＳ 明朝"/>
          <w:sz w:val="24"/>
          <w:szCs w:val="24"/>
          <w:lang w:eastAsia="ja-JP"/>
        </w:rPr>
        <w:t>コード</w:t>
      </w:r>
      <w:r w:rsidRPr="00C32C12">
        <w:rPr>
          <w:rFonts w:eastAsia="ＭＳ 明朝"/>
          <w:sz w:val="24"/>
          <w:szCs w:val="24"/>
          <w:lang w:eastAsia="ja-JP"/>
        </w:rPr>
        <w:t>14.4</w:t>
      </w:r>
      <w:r w:rsidRPr="00C32C12">
        <w:rPr>
          <w:rFonts w:eastAsia="ＭＳ 明朝"/>
          <w:sz w:val="24"/>
          <w:szCs w:val="24"/>
          <w:lang w:eastAsia="ja-JP"/>
        </w:rPr>
        <w:t>参照</w:t>
      </w:r>
      <w:r w:rsidRPr="00C32C12">
        <w:rPr>
          <w:rFonts w:eastAsia="ＭＳ 明朝"/>
          <w:sz w:val="24"/>
          <w:szCs w:val="24"/>
          <w:lang w:eastAsia="ja-JP"/>
        </w:rPr>
        <w:t>)</w:t>
      </w:r>
      <w:r w:rsidR="00B343BA" w:rsidRPr="00C32C12">
        <w:rPr>
          <w:rFonts w:eastAsia="ＭＳ 明朝"/>
          <w:b/>
          <w:bCs/>
          <w:sz w:val="24"/>
          <w:szCs w:val="24"/>
          <w:u w:val="single"/>
          <w:lang w:eastAsia="ja-JP"/>
        </w:rPr>
        <w:br/>
      </w:r>
    </w:p>
    <w:p w14:paraId="3CFC6F6D" w14:textId="4EF993F8" w:rsidR="00433AA6" w:rsidRPr="00C32C12" w:rsidRDefault="00B343BA" w:rsidP="00FD46AF">
      <w:pPr>
        <w:pStyle w:val="30"/>
        <w:shd w:val="clear" w:color="auto" w:fill="auto"/>
        <w:tabs>
          <w:tab w:val="left" w:leader="underscore" w:pos="8978"/>
        </w:tabs>
        <w:wordWrap w:val="0"/>
        <w:spacing w:line="240" w:lineRule="auto"/>
        <w:ind w:rightChars="33" w:right="79"/>
        <w:jc w:val="right"/>
        <w:rPr>
          <w:rFonts w:eastAsia="ＭＳ 明朝"/>
          <w:sz w:val="24"/>
          <w:szCs w:val="24"/>
        </w:rPr>
      </w:pPr>
      <w:r w:rsidRPr="00C32C12">
        <w:rPr>
          <w:rFonts w:eastAsia="ＭＳ 明朝"/>
          <w:sz w:val="24"/>
          <w:szCs w:val="24"/>
        </w:rPr>
        <w:t>Date</w:t>
      </w:r>
      <w:r w:rsidR="00FD46AF">
        <w:rPr>
          <w:rFonts w:eastAsia="ＭＳ 明朝"/>
          <w:sz w:val="24"/>
          <w:szCs w:val="24"/>
        </w:rPr>
        <w:t xml:space="preserve"> </w:t>
      </w:r>
      <w:r w:rsidR="00FD46AF">
        <w:rPr>
          <w:rFonts w:eastAsia="ＭＳ 明朝" w:hint="eastAsia"/>
          <w:sz w:val="24"/>
          <w:szCs w:val="24"/>
          <w:lang w:eastAsia="ja-JP"/>
        </w:rPr>
        <w:t>日付</w:t>
      </w:r>
      <w:r w:rsidRPr="00C32C12">
        <w:rPr>
          <w:rFonts w:eastAsia="ＭＳ 明朝"/>
          <w:sz w:val="24"/>
          <w:szCs w:val="24"/>
        </w:rPr>
        <w:t>:</w:t>
      </w:r>
      <w:r w:rsidR="00FD46AF">
        <w:rPr>
          <w:rFonts w:eastAsia="ＭＳ 明朝" w:hint="eastAsia"/>
          <w:sz w:val="24"/>
          <w:szCs w:val="24"/>
          <w:lang w:eastAsia="ja-JP"/>
        </w:rPr>
        <w:t xml:space="preserve">　　　　　　　　</w:t>
      </w:r>
    </w:p>
    <w:p w14:paraId="30368A4E" w14:textId="77777777" w:rsidR="00FD46AF" w:rsidRPr="00C32C12" w:rsidRDefault="00FD46AF" w:rsidP="00D62FA0">
      <w:pPr>
        <w:pStyle w:val="30"/>
        <w:shd w:val="clear" w:color="auto" w:fill="auto"/>
        <w:tabs>
          <w:tab w:val="left" w:leader="underscore" w:pos="8978"/>
        </w:tabs>
        <w:spacing w:line="240" w:lineRule="auto"/>
        <w:ind w:left="7020"/>
        <w:jc w:val="both"/>
        <w:rPr>
          <w:rFonts w:eastAsia="ＭＳ 明朝"/>
          <w:sz w:val="24"/>
          <w:szCs w:val="24"/>
        </w:rPr>
      </w:pPr>
    </w:p>
    <w:tbl>
      <w:tblPr>
        <w:tblOverlap w:val="never"/>
        <w:tblW w:w="929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0"/>
        <w:gridCol w:w="2267"/>
        <w:gridCol w:w="2269"/>
        <w:gridCol w:w="2777"/>
      </w:tblGrid>
      <w:tr w:rsidR="00433AA6" w:rsidRPr="00C32C12" w14:paraId="48F9CB09" w14:textId="77777777" w:rsidTr="005E4201">
        <w:trPr>
          <w:trHeight w:hRule="exact" w:val="226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10597" w14:textId="77777777" w:rsidR="009532CB" w:rsidRPr="00383CCF" w:rsidRDefault="009532CB" w:rsidP="005E4201">
            <w:pPr>
              <w:pStyle w:val="12"/>
              <w:shd w:val="clear" w:color="auto" w:fill="auto"/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1A721A" w14:textId="2DC25179" w:rsidR="00433AA6" w:rsidRPr="00383CCF" w:rsidRDefault="00B343BA" w:rsidP="005E4201">
            <w:pPr>
              <w:pStyle w:val="12"/>
              <w:shd w:val="clear" w:color="auto" w:fill="auto"/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3CCF">
              <w:rPr>
                <w:rFonts w:ascii="ＭＳ 明朝" w:eastAsia="ＭＳ 明朝" w:hAnsi="ＭＳ 明朝"/>
                <w:sz w:val="24"/>
                <w:szCs w:val="24"/>
              </w:rPr>
              <w:t>Name of site/ location</w:t>
            </w:r>
          </w:p>
          <w:p w14:paraId="12BC50D2" w14:textId="77777777" w:rsidR="000E1572" w:rsidRPr="00383CCF" w:rsidRDefault="000E1572" w:rsidP="005E4201">
            <w:pPr>
              <w:pStyle w:val="12"/>
              <w:shd w:val="clear" w:color="auto" w:fill="auto"/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93E541" w14:textId="64DD3F8C" w:rsidR="00C15819" w:rsidRPr="00383CCF" w:rsidRDefault="00C32C12" w:rsidP="005E4201">
            <w:pPr>
              <w:pStyle w:val="12"/>
              <w:shd w:val="clear" w:color="auto" w:fill="auto"/>
              <w:spacing w:line="0" w:lineRule="atLeast"/>
              <w:jc w:val="center"/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</w:pPr>
            <w:r w:rsidRPr="00383CCF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サイト</w:t>
            </w:r>
            <w:r w:rsidRPr="00383CCF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>/</w:t>
            </w:r>
            <w:r w:rsidRPr="00383CCF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場所名</w:t>
            </w:r>
          </w:p>
          <w:p w14:paraId="3B4B82F6" w14:textId="393D6856" w:rsidR="00C32C12" w:rsidRPr="00383CCF" w:rsidRDefault="000E1572" w:rsidP="005E4201">
            <w:pPr>
              <w:pStyle w:val="12"/>
              <w:shd w:val="clear" w:color="auto" w:fill="auto"/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383CCF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（注１）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2F533" w14:textId="77777777" w:rsidR="009532CB" w:rsidRPr="00383CCF" w:rsidRDefault="009532CB" w:rsidP="005E4201">
            <w:pPr>
              <w:pStyle w:val="12"/>
              <w:shd w:val="clear" w:color="auto" w:fill="auto"/>
              <w:spacing w:after="40"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9C0F46" w14:textId="1813757B" w:rsidR="000E1572" w:rsidRDefault="00B343BA" w:rsidP="005E4201">
            <w:pPr>
              <w:pStyle w:val="12"/>
              <w:shd w:val="clear" w:color="auto" w:fill="auto"/>
              <w:spacing w:after="40"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3CCF">
              <w:rPr>
                <w:rFonts w:ascii="ＭＳ 明朝" w:eastAsia="ＭＳ 明朝" w:hAnsi="ＭＳ 明朝"/>
                <w:sz w:val="24"/>
                <w:szCs w:val="24"/>
              </w:rPr>
              <w:t>Declaration No./</w:t>
            </w:r>
            <w:r w:rsidR="005E4201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383CCF">
              <w:rPr>
                <w:rFonts w:ascii="ＭＳ 明朝" w:eastAsia="ＭＳ 明朝" w:hAnsi="ＭＳ 明朝"/>
                <w:sz w:val="24"/>
                <w:szCs w:val="24"/>
              </w:rPr>
              <w:t>Entry No.</w:t>
            </w:r>
          </w:p>
          <w:p w14:paraId="3D8EA2A3" w14:textId="77777777" w:rsidR="005E4201" w:rsidRPr="005E4201" w:rsidRDefault="005E4201" w:rsidP="005E4201">
            <w:pPr>
              <w:pStyle w:val="12"/>
              <w:shd w:val="clear" w:color="auto" w:fill="auto"/>
              <w:spacing w:after="40"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46227A5" w14:textId="2B2AD309" w:rsidR="00C32C12" w:rsidRPr="00383CCF" w:rsidRDefault="00C32C12" w:rsidP="005E4201">
            <w:pPr>
              <w:pStyle w:val="12"/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383CCF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申告番号</w:t>
            </w:r>
            <w:r w:rsidRPr="00383CCF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>/</w:t>
            </w:r>
          </w:p>
          <w:p w14:paraId="60825AE3" w14:textId="77777777" w:rsidR="00C32C12" w:rsidRDefault="00C32C12" w:rsidP="005E4201">
            <w:pPr>
              <w:pStyle w:val="12"/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383CCF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入力番号</w:t>
            </w:r>
          </w:p>
          <w:p w14:paraId="28E78C0C" w14:textId="6CE8E11E" w:rsidR="00A30F97" w:rsidRPr="00383CCF" w:rsidRDefault="00A30F97" w:rsidP="005E4201">
            <w:pPr>
              <w:pStyle w:val="12"/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（注２）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11737" w14:textId="77777777" w:rsidR="009532CB" w:rsidRPr="00383CCF" w:rsidRDefault="009532CB" w:rsidP="005E4201">
            <w:pPr>
              <w:pStyle w:val="12"/>
              <w:shd w:val="clear" w:color="auto" w:fill="auto"/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A72633" w14:textId="4B038AF1" w:rsidR="00433AA6" w:rsidRPr="00383CCF" w:rsidRDefault="00B343BA" w:rsidP="005E4201">
            <w:pPr>
              <w:pStyle w:val="12"/>
              <w:shd w:val="clear" w:color="auto" w:fill="auto"/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3CCF">
              <w:rPr>
                <w:rFonts w:ascii="ＭＳ 明朝" w:eastAsia="ＭＳ 明朝" w:hAnsi="ＭＳ 明朝"/>
                <w:sz w:val="24"/>
                <w:szCs w:val="24"/>
              </w:rPr>
              <w:t>Name of Place</w:t>
            </w:r>
          </w:p>
          <w:p w14:paraId="61F61950" w14:textId="175C02DC" w:rsidR="000E1572" w:rsidRPr="00383CCF" w:rsidRDefault="000E1572" w:rsidP="005E4201">
            <w:pPr>
              <w:pStyle w:val="12"/>
              <w:shd w:val="clear" w:color="auto" w:fill="auto"/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E671B0" w14:textId="77777777" w:rsidR="000E1572" w:rsidRPr="00383CCF" w:rsidRDefault="000E1572" w:rsidP="005E4201">
            <w:pPr>
              <w:pStyle w:val="12"/>
              <w:shd w:val="clear" w:color="auto" w:fill="auto"/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BEE9DA" w14:textId="4AD82F7A" w:rsidR="00C15819" w:rsidRDefault="00C32C12" w:rsidP="005E4201">
            <w:pPr>
              <w:pStyle w:val="12"/>
              <w:shd w:val="clear" w:color="auto" w:fill="auto"/>
              <w:spacing w:line="0" w:lineRule="atLeast"/>
              <w:jc w:val="center"/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</w:pPr>
            <w:r w:rsidRPr="00383CCF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箇所名</w:t>
            </w:r>
          </w:p>
          <w:p w14:paraId="55F47935" w14:textId="38015304" w:rsidR="00A30F97" w:rsidRPr="00383CCF" w:rsidRDefault="00A30F97" w:rsidP="005E4201">
            <w:pPr>
              <w:pStyle w:val="12"/>
              <w:shd w:val="clear" w:color="auto" w:fill="auto"/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（注３）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A13A04" w14:textId="77777777" w:rsidR="009532CB" w:rsidRPr="00383CCF" w:rsidRDefault="009532CB" w:rsidP="005E4201">
            <w:pPr>
              <w:pStyle w:val="12"/>
              <w:shd w:val="clear" w:color="auto" w:fill="auto"/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30ED61" w14:textId="240219FA" w:rsidR="00433AA6" w:rsidRDefault="00B343BA" w:rsidP="005E4201">
            <w:pPr>
              <w:pStyle w:val="12"/>
              <w:shd w:val="clear" w:color="auto" w:fill="auto"/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83CCF">
              <w:rPr>
                <w:rFonts w:ascii="ＭＳ 明朝" w:eastAsia="ＭＳ 明朝" w:hAnsi="ＭＳ 明朝"/>
                <w:sz w:val="24"/>
                <w:szCs w:val="24"/>
              </w:rPr>
              <w:t>Description of need for Managed Access (see Note)</w:t>
            </w:r>
          </w:p>
          <w:p w14:paraId="1EDABFB8" w14:textId="6EA01F12" w:rsidR="00C32C12" w:rsidRPr="00383CCF" w:rsidRDefault="00C32C12" w:rsidP="005E4201">
            <w:pPr>
              <w:pStyle w:val="12"/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383CCF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管理されたアクセスが必要な説明</w:t>
            </w:r>
            <w:r w:rsidR="00261390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（</w:t>
            </w:r>
            <w:r w:rsidR="004739F9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理由</w:t>
            </w:r>
            <w:r w:rsidR="00F05607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・期間</w:t>
            </w:r>
            <w:r w:rsidR="00261390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）</w:t>
            </w:r>
            <w:r w:rsidR="00C53FE4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　</w:t>
            </w:r>
            <w:r w:rsidRPr="00383CCF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>(</w:t>
            </w:r>
            <w:r w:rsidR="0066673F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注４</w:t>
            </w:r>
            <w:r w:rsidRPr="00383CCF">
              <w:rPr>
                <w:rFonts w:ascii="ＭＳ 明朝" w:eastAsia="ＭＳ 明朝" w:hAnsi="ＭＳ 明朝"/>
                <w:sz w:val="24"/>
                <w:szCs w:val="24"/>
                <w:lang w:eastAsia="ja-JP"/>
              </w:rPr>
              <w:t>)</w:t>
            </w:r>
          </w:p>
        </w:tc>
      </w:tr>
      <w:tr w:rsidR="00433AA6" w:rsidRPr="00C32C12" w14:paraId="705389D1" w14:textId="77777777" w:rsidTr="00274E30">
        <w:trPr>
          <w:trHeight w:hRule="exact" w:val="14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EF0644" w14:textId="77777777" w:rsidR="00433AA6" w:rsidRPr="00C32C12" w:rsidRDefault="00433AA6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D02B0E" w14:textId="77777777" w:rsidR="00433AA6" w:rsidRPr="00C32C12" w:rsidRDefault="00433AA6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109573" w14:textId="77777777" w:rsidR="00433AA6" w:rsidRPr="00C32C12" w:rsidRDefault="00433AA6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21CB1" w14:textId="77777777" w:rsidR="00433AA6" w:rsidRPr="00C32C12" w:rsidRDefault="00433AA6">
            <w:pPr>
              <w:rPr>
                <w:rFonts w:eastAsia="ＭＳ 明朝"/>
                <w:lang w:eastAsia="ja-JP"/>
              </w:rPr>
            </w:pPr>
          </w:p>
        </w:tc>
      </w:tr>
      <w:tr w:rsidR="00CD7BD5" w:rsidRPr="00C32C12" w14:paraId="1BCA0A2D" w14:textId="77777777" w:rsidTr="00274E30">
        <w:trPr>
          <w:trHeight w:hRule="exact" w:val="14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A813A5" w14:textId="77777777" w:rsidR="00CD7BD5" w:rsidRPr="00C32C12" w:rsidRDefault="00CD7BD5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6959B" w14:textId="77777777" w:rsidR="00CD7BD5" w:rsidRPr="00C32C12" w:rsidRDefault="00CD7BD5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A62E07" w14:textId="77777777" w:rsidR="00CD7BD5" w:rsidRPr="00C32C12" w:rsidRDefault="00CD7BD5">
            <w:pPr>
              <w:rPr>
                <w:rFonts w:eastAsia="ＭＳ 明朝"/>
                <w:lang w:eastAsia="ja-JP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0B0C4" w14:textId="77777777" w:rsidR="00CD7BD5" w:rsidRPr="00C32C12" w:rsidRDefault="00CD7BD5">
            <w:pPr>
              <w:rPr>
                <w:rFonts w:eastAsia="ＭＳ 明朝"/>
                <w:lang w:eastAsia="ja-JP"/>
              </w:rPr>
            </w:pPr>
          </w:p>
        </w:tc>
      </w:tr>
    </w:tbl>
    <w:p w14:paraId="5CBDE87D" w14:textId="77777777" w:rsidR="00D62FA0" w:rsidRPr="00C32C12" w:rsidRDefault="00D62FA0">
      <w:pPr>
        <w:pStyle w:val="30"/>
        <w:shd w:val="clear" w:color="auto" w:fill="auto"/>
        <w:spacing w:line="240" w:lineRule="auto"/>
        <w:rPr>
          <w:rFonts w:eastAsia="ＭＳ 明朝"/>
          <w:sz w:val="24"/>
          <w:szCs w:val="24"/>
          <w:lang w:eastAsia="ja-JP"/>
        </w:rPr>
      </w:pPr>
    </w:p>
    <w:p w14:paraId="39B157F5" w14:textId="5F045A14" w:rsidR="00A30F97" w:rsidRDefault="00A30F97" w:rsidP="00A30F97">
      <w:pPr>
        <w:pStyle w:val="30"/>
        <w:shd w:val="clear" w:color="auto" w:fill="auto"/>
        <w:tabs>
          <w:tab w:val="left" w:pos="435"/>
        </w:tabs>
        <w:spacing w:line="240" w:lineRule="auto"/>
        <w:rPr>
          <w:rFonts w:eastAsia="ＭＳ 明朝"/>
          <w:sz w:val="24"/>
          <w:szCs w:val="24"/>
          <w:lang w:eastAsia="ja-JP"/>
        </w:rPr>
      </w:pPr>
      <w:r>
        <w:rPr>
          <w:rFonts w:eastAsia="ＭＳ 明朝" w:hint="eastAsia"/>
          <w:sz w:val="24"/>
          <w:szCs w:val="24"/>
          <w:lang w:eastAsia="ja-JP"/>
        </w:rPr>
        <w:t>注１　別記様式第</w:t>
      </w:r>
      <w:r w:rsidR="00067A31">
        <w:rPr>
          <w:rFonts w:eastAsia="ＭＳ 明朝" w:hint="eastAsia"/>
          <w:sz w:val="24"/>
          <w:szCs w:val="24"/>
          <w:lang w:eastAsia="ja-JP"/>
        </w:rPr>
        <w:t>23</w:t>
      </w:r>
      <w:r>
        <w:rPr>
          <w:rFonts w:eastAsia="ＭＳ 明朝" w:hint="eastAsia"/>
          <w:sz w:val="24"/>
          <w:szCs w:val="24"/>
          <w:lang w:eastAsia="ja-JP"/>
        </w:rPr>
        <w:t>の注</w:t>
      </w:r>
      <w:r w:rsidR="008F7C90">
        <w:rPr>
          <w:rFonts w:eastAsia="ＭＳ 明朝" w:hint="eastAsia"/>
          <w:sz w:val="24"/>
          <w:szCs w:val="24"/>
          <w:lang w:eastAsia="ja-JP"/>
        </w:rPr>
        <w:t>１</w:t>
      </w:r>
      <w:r w:rsidR="00813715">
        <w:rPr>
          <w:rFonts w:eastAsia="ＭＳ 明朝" w:hint="eastAsia"/>
          <w:sz w:val="24"/>
          <w:szCs w:val="24"/>
          <w:lang w:eastAsia="ja-JP"/>
        </w:rPr>
        <w:t>及び注</w:t>
      </w:r>
      <w:r w:rsidR="00BD2616">
        <w:rPr>
          <w:rFonts w:eastAsia="ＭＳ 明朝" w:hint="eastAsia"/>
          <w:sz w:val="24"/>
          <w:szCs w:val="24"/>
          <w:lang w:eastAsia="ja-JP"/>
        </w:rPr>
        <w:t>７</w:t>
      </w:r>
      <w:r>
        <w:rPr>
          <w:rFonts w:eastAsia="ＭＳ 明朝" w:hint="eastAsia"/>
          <w:sz w:val="24"/>
          <w:szCs w:val="24"/>
          <w:lang w:eastAsia="ja-JP"/>
        </w:rPr>
        <w:t>の例により記載すること。</w:t>
      </w:r>
    </w:p>
    <w:p w14:paraId="70B000B3" w14:textId="2F713F91" w:rsidR="00A30F97" w:rsidRDefault="00A30F97" w:rsidP="00383CCF">
      <w:pPr>
        <w:pStyle w:val="30"/>
        <w:shd w:val="clear" w:color="auto" w:fill="auto"/>
        <w:tabs>
          <w:tab w:val="left" w:pos="435"/>
        </w:tabs>
        <w:spacing w:line="240" w:lineRule="auto"/>
        <w:ind w:left="480" w:hangingChars="200" w:hanging="480"/>
        <w:rPr>
          <w:rFonts w:eastAsia="ＭＳ 明朝"/>
          <w:sz w:val="24"/>
          <w:szCs w:val="24"/>
          <w:lang w:eastAsia="ja-JP"/>
        </w:rPr>
      </w:pPr>
      <w:r>
        <w:rPr>
          <w:rFonts w:eastAsia="ＭＳ 明朝" w:hint="eastAsia"/>
          <w:sz w:val="24"/>
          <w:szCs w:val="24"/>
          <w:lang w:eastAsia="ja-JP"/>
        </w:rPr>
        <w:t xml:space="preserve">注２　</w:t>
      </w:r>
      <w:r w:rsidR="00286E4B">
        <w:rPr>
          <w:rFonts w:eastAsia="ＭＳ 明朝" w:hint="eastAsia"/>
          <w:sz w:val="24"/>
          <w:szCs w:val="24"/>
          <w:lang w:eastAsia="ja-JP"/>
        </w:rPr>
        <w:t>申告番号及び入力番号を</w:t>
      </w:r>
      <w:r w:rsidR="00286E4B" w:rsidRPr="00286E4B">
        <w:rPr>
          <w:rFonts w:eastAsia="ＭＳ 明朝" w:hint="eastAsia"/>
          <w:sz w:val="24"/>
          <w:szCs w:val="24"/>
          <w:lang w:eastAsia="ja-JP"/>
        </w:rPr>
        <w:t>知らないときは、</w:t>
      </w:r>
      <w:r w:rsidR="00286E4B">
        <w:rPr>
          <w:rFonts w:eastAsia="ＭＳ 明朝" w:hint="eastAsia"/>
          <w:sz w:val="24"/>
          <w:szCs w:val="24"/>
          <w:lang w:eastAsia="ja-JP"/>
        </w:rPr>
        <w:t>これを</w:t>
      </w:r>
      <w:r w:rsidR="00286E4B" w:rsidRPr="00286E4B">
        <w:rPr>
          <w:rFonts w:eastAsia="ＭＳ 明朝" w:hint="eastAsia"/>
          <w:sz w:val="24"/>
          <w:szCs w:val="24"/>
          <w:lang w:eastAsia="ja-JP"/>
        </w:rPr>
        <w:t>記載しなくてもよい。</w:t>
      </w:r>
    </w:p>
    <w:p w14:paraId="060B750D" w14:textId="77772BEC" w:rsidR="00A30F97" w:rsidRDefault="008F7C90" w:rsidP="00A30F97">
      <w:pPr>
        <w:pStyle w:val="30"/>
        <w:shd w:val="clear" w:color="auto" w:fill="auto"/>
        <w:tabs>
          <w:tab w:val="left" w:pos="435"/>
        </w:tabs>
        <w:spacing w:line="240" w:lineRule="auto"/>
        <w:rPr>
          <w:rFonts w:eastAsia="ＭＳ 明朝"/>
          <w:sz w:val="24"/>
          <w:szCs w:val="24"/>
          <w:lang w:eastAsia="ja-JP"/>
        </w:rPr>
      </w:pPr>
      <w:r>
        <w:rPr>
          <w:rFonts w:eastAsia="ＭＳ 明朝" w:hint="eastAsia"/>
          <w:sz w:val="24"/>
          <w:szCs w:val="24"/>
          <w:lang w:eastAsia="ja-JP"/>
        </w:rPr>
        <w:t xml:space="preserve">注３　</w:t>
      </w:r>
      <w:r w:rsidR="00D23D6D">
        <w:rPr>
          <w:rFonts w:eastAsia="ＭＳ 明朝" w:hint="eastAsia"/>
          <w:sz w:val="24"/>
          <w:szCs w:val="24"/>
          <w:lang w:eastAsia="ja-JP"/>
        </w:rPr>
        <w:t>別記様式第</w:t>
      </w:r>
      <w:r w:rsidR="00D23D6D">
        <w:rPr>
          <w:rFonts w:eastAsia="ＭＳ 明朝" w:hint="eastAsia"/>
          <w:sz w:val="24"/>
          <w:szCs w:val="24"/>
          <w:lang w:eastAsia="ja-JP"/>
        </w:rPr>
        <w:t>2</w:t>
      </w:r>
      <w:r w:rsidR="002250E3">
        <w:rPr>
          <w:rFonts w:eastAsia="ＭＳ 明朝" w:hint="eastAsia"/>
          <w:sz w:val="24"/>
          <w:szCs w:val="24"/>
          <w:lang w:eastAsia="ja-JP"/>
        </w:rPr>
        <w:t>3</w:t>
      </w:r>
      <w:r w:rsidR="00D23D6D">
        <w:rPr>
          <w:rFonts w:eastAsia="ＭＳ 明朝" w:hint="eastAsia"/>
          <w:sz w:val="24"/>
          <w:szCs w:val="24"/>
          <w:lang w:eastAsia="ja-JP"/>
        </w:rPr>
        <w:t>の注</w:t>
      </w:r>
      <w:r w:rsidR="002250E3">
        <w:rPr>
          <w:rFonts w:eastAsia="ＭＳ 明朝" w:hint="eastAsia"/>
          <w:sz w:val="24"/>
          <w:szCs w:val="24"/>
          <w:lang w:eastAsia="ja-JP"/>
        </w:rPr>
        <w:t>７</w:t>
      </w:r>
      <w:r w:rsidR="00813715">
        <w:rPr>
          <w:rFonts w:eastAsia="ＭＳ 明朝" w:hint="eastAsia"/>
          <w:sz w:val="24"/>
          <w:szCs w:val="24"/>
          <w:lang w:eastAsia="ja-JP"/>
        </w:rPr>
        <w:t>及び注</w:t>
      </w:r>
      <w:r w:rsidR="00C75C8F">
        <w:rPr>
          <w:rFonts w:eastAsia="ＭＳ 明朝" w:hint="eastAsia"/>
          <w:sz w:val="24"/>
          <w:szCs w:val="24"/>
          <w:lang w:eastAsia="ja-JP"/>
        </w:rPr>
        <w:t>９</w:t>
      </w:r>
      <w:r w:rsidR="00D50B5C">
        <w:rPr>
          <w:rFonts w:eastAsia="ＭＳ 明朝" w:hint="eastAsia"/>
          <w:sz w:val="24"/>
          <w:szCs w:val="24"/>
          <w:lang w:eastAsia="ja-JP"/>
        </w:rPr>
        <w:t>の例により記載すること。</w:t>
      </w:r>
    </w:p>
    <w:p w14:paraId="414DF65D" w14:textId="77777777" w:rsidR="0066673F" w:rsidRDefault="00584C80" w:rsidP="00584C80">
      <w:pPr>
        <w:pStyle w:val="30"/>
        <w:shd w:val="clear" w:color="auto" w:fill="auto"/>
        <w:spacing w:line="240" w:lineRule="auto"/>
        <w:rPr>
          <w:rFonts w:eastAsia="ＭＳ 明朝"/>
          <w:sz w:val="24"/>
          <w:szCs w:val="24"/>
          <w:lang w:eastAsia="ja-JP"/>
        </w:rPr>
      </w:pPr>
      <w:r>
        <w:rPr>
          <w:rFonts w:eastAsia="ＭＳ 明朝" w:hint="eastAsia"/>
          <w:sz w:val="24"/>
          <w:szCs w:val="24"/>
          <w:lang w:eastAsia="ja-JP"/>
        </w:rPr>
        <w:t>注４</w:t>
      </w:r>
    </w:p>
    <w:p w14:paraId="4E226F2E" w14:textId="09DEBEE4" w:rsidR="00584C80" w:rsidRPr="00C32C12" w:rsidRDefault="00584C80" w:rsidP="00584C80">
      <w:pPr>
        <w:pStyle w:val="30"/>
        <w:shd w:val="clear" w:color="auto" w:fill="auto"/>
        <w:spacing w:line="240" w:lineRule="auto"/>
        <w:rPr>
          <w:rFonts w:eastAsia="ＭＳ 明朝"/>
          <w:sz w:val="24"/>
          <w:szCs w:val="24"/>
        </w:rPr>
      </w:pPr>
      <w:r w:rsidRPr="00C32C12">
        <w:rPr>
          <w:rFonts w:eastAsia="ＭＳ 明朝"/>
          <w:sz w:val="24"/>
          <w:szCs w:val="24"/>
        </w:rPr>
        <w:t>Note:</w:t>
      </w:r>
    </w:p>
    <w:p w14:paraId="1A102449" w14:textId="77777777" w:rsidR="00584C80" w:rsidRPr="00C32C12" w:rsidRDefault="00584C80" w:rsidP="00584C80">
      <w:pPr>
        <w:pStyle w:val="30"/>
        <w:shd w:val="clear" w:color="auto" w:fill="auto"/>
        <w:spacing w:line="240" w:lineRule="auto"/>
        <w:rPr>
          <w:rFonts w:eastAsia="ＭＳ 明朝"/>
          <w:sz w:val="24"/>
          <w:szCs w:val="24"/>
        </w:rPr>
      </w:pPr>
      <w:r w:rsidRPr="00C32C12">
        <w:rPr>
          <w:rFonts w:eastAsia="ＭＳ 明朝"/>
          <w:sz w:val="24"/>
          <w:szCs w:val="24"/>
        </w:rPr>
        <w:t>In order to</w:t>
      </w:r>
    </w:p>
    <w:p w14:paraId="784CBF8F" w14:textId="77777777" w:rsidR="00584C80" w:rsidRDefault="00584C80" w:rsidP="00584C80">
      <w:pPr>
        <w:pStyle w:val="30"/>
        <w:numPr>
          <w:ilvl w:val="0"/>
          <w:numId w:val="1"/>
        </w:numPr>
        <w:shd w:val="clear" w:color="auto" w:fill="auto"/>
        <w:tabs>
          <w:tab w:val="left" w:pos="434"/>
        </w:tabs>
        <w:spacing w:line="240" w:lineRule="auto"/>
        <w:rPr>
          <w:rFonts w:eastAsia="ＭＳ 明朝"/>
          <w:sz w:val="24"/>
          <w:szCs w:val="24"/>
        </w:rPr>
      </w:pPr>
      <w:r w:rsidRPr="00C32C12">
        <w:rPr>
          <w:rFonts w:eastAsia="ＭＳ 明朝"/>
          <w:sz w:val="24"/>
          <w:szCs w:val="24"/>
        </w:rPr>
        <w:t>Prevent the dissemination of proliferation sensitive information</w:t>
      </w:r>
      <w:r>
        <w:rPr>
          <w:rFonts w:eastAsia="ＭＳ 明朝"/>
          <w:sz w:val="24"/>
          <w:szCs w:val="24"/>
        </w:rPr>
        <w:t xml:space="preserve"> </w:t>
      </w:r>
    </w:p>
    <w:p w14:paraId="335DD63F" w14:textId="77777777" w:rsidR="00584C80" w:rsidRPr="00C32C12" w:rsidRDefault="00584C80" w:rsidP="00584C80">
      <w:pPr>
        <w:pStyle w:val="30"/>
        <w:shd w:val="clear" w:color="auto" w:fill="auto"/>
        <w:tabs>
          <w:tab w:val="left" w:pos="434"/>
        </w:tabs>
        <w:spacing w:line="240" w:lineRule="auto"/>
        <w:ind w:firstLineChars="200" w:firstLine="480"/>
        <w:rPr>
          <w:rFonts w:eastAsia="ＭＳ 明朝"/>
          <w:sz w:val="24"/>
          <w:szCs w:val="24"/>
          <w:lang w:eastAsia="ja-JP"/>
        </w:rPr>
      </w:pPr>
      <w:r w:rsidRPr="00383CCF">
        <w:rPr>
          <w:rFonts w:eastAsia="ＭＳ 明朝" w:hint="eastAsia"/>
          <w:sz w:val="24"/>
          <w:szCs w:val="24"/>
          <w:lang w:eastAsia="ja-JP"/>
        </w:rPr>
        <w:t>拡散上機微な情報の普及を防止するため</w:t>
      </w:r>
    </w:p>
    <w:p w14:paraId="31F10E1F" w14:textId="77777777" w:rsidR="00584C80" w:rsidRPr="00C32C12" w:rsidRDefault="00584C80" w:rsidP="00584C80">
      <w:pPr>
        <w:pStyle w:val="30"/>
        <w:numPr>
          <w:ilvl w:val="0"/>
          <w:numId w:val="1"/>
        </w:numPr>
        <w:shd w:val="clear" w:color="auto" w:fill="auto"/>
        <w:tabs>
          <w:tab w:val="left" w:pos="435"/>
        </w:tabs>
        <w:spacing w:line="240" w:lineRule="auto"/>
        <w:rPr>
          <w:rFonts w:eastAsia="ＭＳ 明朝"/>
          <w:sz w:val="24"/>
          <w:szCs w:val="24"/>
        </w:rPr>
      </w:pPr>
      <w:r w:rsidRPr="00C32C12">
        <w:rPr>
          <w:rFonts w:eastAsia="ＭＳ 明朝"/>
          <w:sz w:val="24"/>
          <w:szCs w:val="24"/>
        </w:rPr>
        <w:t>Meet safety requirements</w:t>
      </w:r>
      <w:r>
        <w:rPr>
          <w:rFonts w:eastAsia="ＭＳ 明朝" w:hint="eastAsia"/>
          <w:sz w:val="24"/>
          <w:szCs w:val="24"/>
          <w:lang w:eastAsia="ja-JP"/>
        </w:rPr>
        <w:t xml:space="preserve">　</w:t>
      </w:r>
      <w:proofErr w:type="spellStart"/>
      <w:r w:rsidRPr="00155E0D">
        <w:rPr>
          <w:rFonts w:eastAsia="ＭＳ 明朝" w:hint="eastAsia"/>
          <w:sz w:val="24"/>
          <w:szCs w:val="24"/>
        </w:rPr>
        <w:t>安全上の要件を満たすため</w:t>
      </w:r>
      <w:proofErr w:type="spellEnd"/>
    </w:p>
    <w:p w14:paraId="07B78FEF" w14:textId="77777777" w:rsidR="00584C80" w:rsidRPr="00C32C12" w:rsidRDefault="00584C80" w:rsidP="00584C80">
      <w:pPr>
        <w:pStyle w:val="30"/>
        <w:numPr>
          <w:ilvl w:val="0"/>
          <w:numId w:val="1"/>
        </w:numPr>
        <w:shd w:val="clear" w:color="auto" w:fill="auto"/>
        <w:tabs>
          <w:tab w:val="left" w:pos="435"/>
        </w:tabs>
        <w:spacing w:line="240" w:lineRule="auto"/>
        <w:rPr>
          <w:rFonts w:eastAsia="ＭＳ 明朝"/>
          <w:sz w:val="24"/>
          <w:szCs w:val="24"/>
        </w:rPr>
      </w:pPr>
      <w:r w:rsidRPr="00C32C12">
        <w:rPr>
          <w:rFonts w:eastAsia="ＭＳ 明朝"/>
          <w:sz w:val="24"/>
          <w:szCs w:val="24"/>
        </w:rPr>
        <w:t>Meet physical protection requirements</w:t>
      </w:r>
      <w:r>
        <w:rPr>
          <w:rFonts w:eastAsia="ＭＳ 明朝" w:hint="eastAsia"/>
          <w:sz w:val="24"/>
          <w:szCs w:val="24"/>
          <w:lang w:eastAsia="ja-JP"/>
        </w:rPr>
        <w:t xml:space="preserve">　</w:t>
      </w:r>
      <w:proofErr w:type="spellStart"/>
      <w:r w:rsidRPr="00383CCF">
        <w:rPr>
          <w:rFonts w:eastAsia="ＭＳ 明朝" w:hint="eastAsia"/>
          <w:sz w:val="24"/>
          <w:szCs w:val="24"/>
        </w:rPr>
        <w:t>防護上の要件を満たすため</w:t>
      </w:r>
      <w:proofErr w:type="spellEnd"/>
    </w:p>
    <w:p w14:paraId="2819810B" w14:textId="77777777" w:rsidR="00584C80" w:rsidRPr="00C32C12" w:rsidRDefault="00584C80" w:rsidP="00584C80">
      <w:pPr>
        <w:pStyle w:val="30"/>
        <w:numPr>
          <w:ilvl w:val="0"/>
          <w:numId w:val="1"/>
        </w:numPr>
        <w:shd w:val="clear" w:color="auto" w:fill="auto"/>
        <w:tabs>
          <w:tab w:val="left" w:pos="435"/>
        </w:tabs>
        <w:spacing w:line="240" w:lineRule="auto"/>
        <w:rPr>
          <w:rFonts w:eastAsia="ＭＳ 明朝"/>
          <w:sz w:val="24"/>
          <w:szCs w:val="24"/>
        </w:rPr>
      </w:pPr>
      <w:r w:rsidRPr="00C32C12">
        <w:rPr>
          <w:rFonts w:eastAsia="ＭＳ 明朝"/>
          <w:sz w:val="24"/>
          <w:szCs w:val="24"/>
        </w:rPr>
        <w:t>Protect proprietary information</w:t>
      </w:r>
      <w:r>
        <w:rPr>
          <w:rFonts w:eastAsia="ＭＳ 明朝" w:hint="eastAsia"/>
          <w:sz w:val="24"/>
          <w:szCs w:val="24"/>
          <w:lang w:eastAsia="ja-JP"/>
        </w:rPr>
        <w:t xml:space="preserve">　</w:t>
      </w:r>
      <w:proofErr w:type="spellStart"/>
      <w:r w:rsidRPr="00383CCF">
        <w:rPr>
          <w:rFonts w:eastAsia="ＭＳ 明朝" w:hint="eastAsia"/>
          <w:sz w:val="24"/>
          <w:szCs w:val="24"/>
        </w:rPr>
        <w:t>所有権情報を保護するため</w:t>
      </w:r>
      <w:proofErr w:type="spellEnd"/>
    </w:p>
    <w:p w14:paraId="5C945E1B" w14:textId="191C2455" w:rsidR="00A30F97" w:rsidRPr="00C7254B" w:rsidRDefault="00584C80" w:rsidP="00383CCF">
      <w:pPr>
        <w:pStyle w:val="30"/>
        <w:numPr>
          <w:ilvl w:val="0"/>
          <w:numId w:val="1"/>
        </w:numPr>
        <w:shd w:val="clear" w:color="auto" w:fill="auto"/>
        <w:tabs>
          <w:tab w:val="left" w:pos="435"/>
        </w:tabs>
        <w:spacing w:line="240" w:lineRule="auto"/>
        <w:rPr>
          <w:rFonts w:eastAsia="ＭＳ 明朝"/>
          <w:sz w:val="24"/>
          <w:szCs w:val="24"/>
          <w:lang w:eastAsia="ja-JP"/>
        </w:rPr>
      </w:pPr>
      <w:r w:rsidRPr="00C7254B">
        <w:rPr>
          <w:rFonts w:eastAsia="ＭＳ 明朝"/>
          <w:sz w:val="24"/>
          <w:szCs w:val="24"/>
        </w:rPr>
        <w:t>Protect commercially sensitive information</w:t>
      </w:r>
      <w:r w:rsidRPr="00C7254B">
        <w:rPr>
          <w:rFonts w:eastAsia="ＭＳ 明朝" w:hint="eastAsia"/>
          <w:sz w:val="24"/>
          <w:szCs w:val="24"/>
          <w:lang w:eastAsia="ja-JP"/>
        </w:rPr>
        <w:t xml:space="preserve">　商業上機微な情報を保護するため</w:t>
      </w:r>
    </w:p>
    <w:p w14:paraId="19B78F69" w14:textId="77777777" w:rsidR="00584C80" w:rsidRPr="00A30F97" w:rsidRDefault="00584C80" w:rsidP="00383CCF">
      <w:pPr>
        <w:pStyle w:val="30"/>
        <w:shd w:val="clear" w:color="auto" w:fill="auto"/>
        <w:tabs>
          <w:tab w:val="left" w:pos="435"/>
        </w:tabs>
        <w:spacing w:line="240" w:lineRule="auto"/>
        <w:rPr>
          <w:rFonts w:eastAsia="ＭＳ 明朝"/>
          <w:sz w:val="24"/>
          <w:szCs w:val="24"/>
          <w:lang w:eastAsia="ja-JP"/>
        </w:rPr>
      </w:pPr>
    </w:p>
    <w:sectPr w:rsidR="00584C80" w:rsidRPr="00A30F97">
      <w:pgSz w:w="11900" w:h="16840"/>
      <w:pgMar w:top="1806" w:right="1485" w:bottom="440" w:left="1121" w:header="1378" w:footer="1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E312C" w14:textId="77777777" w:rsidR="00833E80" w:rsidRDefault="00833E80">
      <w:r>
        <w:separator/>
      </w:r>
    </w:p>
  </w:endnote>
  <w:endnote w:type="continuationSeparator" w:id="0">
    <w:p w14:paraId="3AB49C64" w14:textId="77777777" w:rsidR="00833E80" w:rsidRDefault="0083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EE409" w14:textId="77777777" w:rsidR="00833E80" w:rsidRDefault="00833E80"/>
  </w:footnote>
  <w:footnote w:type="continuationSeparator" w:id="0">
    <w:p w14:paraId="5EA2EE15" w14:textId="77777777" w:rsidR="00833E80" w:rsidRDefault="00833E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0589D"/>
    <w:multiLevelType w:val="multilevel"/>
    <w:tmpl w:val="8232174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196F32"/>
    <w:multiLevelType w:val="multilevel"/>
    <w:tmpl w:val="8232174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985064"/>
    <w:multiLevelType w:val="multilevel"/>
    <w:tmpl w:val="BEFAFD8A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4019114">
    <w:abstractNumId w:val="0"/>
  </w:num>
  <w:num w:numId="2" w16cid:durableId="384914242">
    <w:abstractNumId w:val="2"/>
  </w:num>
  <w:num w:numId="3" w16cid:durableId="1671832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AA6"/>
    <w:rsid w:val="00064181"/>
    <w:rsid w:val="00065896"/>
    <w:rsid w:val="00067A31"/>
    <w:rsid w:val="000D737B"/>
    <w:rsid w:val="000E1572"/>
    <w:rsid w:val="00150B81"/>
    <w:rsid w:val="00155E0D"/>
    <w:rsid w:val="00162FC8"/>
    <w:rsid w:val="0016400E"/>
    <w:rsid w:val="001C5A73"/>
    <w:rsid w:val="001D27FA"/>
    <w:rsid w:val="001E301E"/>
    <w:rsid w:val="0022271E"/>
    <w:rsid w:val="002250E3"/>
    <w:rsid w:val="00261390"/>
    <w:rsid w:val="00274E30"/>
    <w:rsid w:val="00286E4B"/>
    <w:rsid w:val="002F0E14"/>
    <w:rsid w:val="00343A9A"/>
    <w:rsid w:val="003814BB"/>
    <w:rsid w:val="00383CCF"/>
    <w:rsid w:val="003A7A66"/>
    <w:rsid w:val="004158AC"/>
    <w:rsid w:val="00420477"/>
    <w:rsid w:val="00432EC2"/>
    <w:rsid w:val="00433AA6"/>
    <w:rsid w:val="004739F9"/>
    <w:rsid w:val="004A17D0"/>
    <w:rsid w:val="004B5357"/>
    <w:rsid w:val="004D6505"/>
    <w:rsid w:val="005508F9"/>
    <w:rsid w:val="00560072"/>
    <w:rsid w:val="00584C80"/>
    <w:rsid w:val="005927E0"/>
    <w:rsid w:val="005A01B4"/>
    <w:rsid w:val="005C171F"/>
    <w:rsid w:val="005E4201"/>
    <w:rsid w:val="00621E25"/>
    <w:rsid w:val="0066673F"/>
    <w:rsid w:val="006701F3"/>
    <w:rsid w:val="006B17DE"/>
    <w:rsid w:val="006E6DB9"/>
    <w:rsid w:val="007346FB"/>
    <w:rsid w:val="00796BDD"/>
    <w:rsid w:val="007B6E9F"/>
    <w:rsid w:val="00813715"/>
    <w:rsid w:val="00833E80"/>
    <w:rsid w:val="008632A4"/>
    <w:rsid w:val="008942BB"/>
    <w:rsid w:val="008B4BCF"/>
    <w:rsid w:val="008F7C90"/>
    <w:rsid w:val="009532CB"/>
    <w:rsid w:val="009B3B78"/>
    <w:rsid w:val="00A30F97"/>
    <w:rsid w:val="00A6131E"/>
    <w:rsid w:val="00A92C7A"/>
    <w:rsid w:val="00AE4EC0"/>
    <w:rsid w:val="00AF3608"/>
    <w:rsid w:val="00B22659"/>
    <w:rsid w:val="00B22B59"/>
    <w:rsid w:val="00B343BA"/>
    <w:rsid w:val="00B87930"/>
    <w:rsid w:val="00B928D5"/>
    <w:rsid w:val="00BB7A35"/>
    <w:rsid w:val="00BD2616"/>
    <w:rsid w:val="00BF13DA"/>
    <w:rsid w:val="00C15819"/>
    <w:rsid w:val="00C32C12"/>
    <w:rsid w:val="00C37125"/>
    <w:rsid w:val="00C53FE4"/>
    <w:rsid w:val="00C7254B"/>
    <w:rsid w:val="00C75C8F"/>
    <w:rsid w:val="00C80C3E"/>
    <w:rsid w:val="00CD7BD5"/>
    <w:rsid w:val="00D20E79"/>
    <w:rsid w:val="00D23D6D"/>
    <w:rsid w:val="00D50B5C"/>
    <w:rsid w:val="00D62FA0"/>
    <w:rsid w:val="00D7290B"/>
    <w:rsid w:val="00DA55E5"/>
    <w:rsid w:val="00EC2E61"/>
    <w:rsid w:val="00F05607"/>
    <w:rsid w:val="00F122F4"/>
    <w:rsid w:val="00FA576B"/>
    <w:rsid w:val="00FD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7FF01"/>
  <w15:docId w15:val="{86B7CF64-298D-4B1C-AE5E-51E84C3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本文|3_"/>
    <w:basedOn w:val="a0"/>
    <w:link w:val="3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ヘッダーまたはフッター|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その他|1_"/>
    <w:basedOn w:val="a0"/>
    <w:link w:val="1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本文|2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">
    <w:name w:val="本文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0">
    <w:name w:val="見出し #1|1_"/>
    <w:basedOn w:val="a0"/>
    <w:link w:val="111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single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line="252" w:lineRule="auto"/>
    </w:pPr>
    <w:rPr>
      <w:sz w:val="22"/>
      <w:szCs w:val="22"/>
    </w:rPr>
  </w:style>
  <w:style w:type="paragraph" w:customStyle="1" w:styleId="10">
    <w:name w:val="ヘッダーまたはフッター|1"/>
    <w:basedOn w:val="a"/>
    <w:link w:val="1"/>
    <w:pPr>
      <w:shd w:val="clear" w:color="auto" w:fill="FFFFFF"/>
    </w:pPr>
    <w:rPr>
      <w:rFonts w:ascii="Arial" w:eastAsia="Arial" w:hAnsi="Arial" w:cs="Arial"/>
      <w:sz w:val="22"/>
      <w:szCs w:val="22"/>
    </w:rPr>
  </w:style>
  <w:style w:type="paragraph" w:customStyle="1" w:styleId="12">
    <w:name w:val="その他|1"/>
    <w:basedOn w:val="a"/>
    <w:link w:val="11"/>
    <w:pPr>
      <w:shd w:val="clear" w:color="auto" w:fill="FFFFFF"/>
      <w:spacing w:line="252" w:lineRule="auto"/>
    </w:pPr>
    <w:rPr>
      <w:sz w:val="22"/>
      <w:szCs w:val="22"/>
    </w:rPr>
  </w:style>
  <w:style w:type="paragraph" w:customStyle="1" w:styleId="20">
    <w:name w:val="本文|2"/>
    <w:basedOn w:val="a"/>
    <w:link w:val="2"/>
    <w:pPr>
      <w:shd w:val="clear" w:color="auto" w:fill="FFFFFF"/>
      <w:spacing w:line="292" w:lineRule="exact"/>
      <w:ind w:firstLine="230"/>
    </w:pPr>
    <w:rPr>
      <w:rFonts w:ascii="Arial" w:eastAsia="Arial" w:hAnsi="Arial" w:cs="Arial"/>
      <w:sz w:val="22"/>
      <w:szCs w:val="22"/>
    </w:rPr>
  </w:style>
  <w:style w:type="paragraph" w:customStyle="1" w:styleId="14">
    <w:name w:val="本文|1"/>
    <w:basedOn w:val="a"/>
    <w:link w:val="13"/>
    <w:pPr>
      <w:shd w:val="clear" w:color="auto" w:fill="FFFFFF"/>
      <w:spacing w:after="2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11">
    <w:name w:val="見出し #1|1"/>
    <w:basedOn w:val="a"/>
    <w:link w:val="110"/>
    <w:pPr>
      <w:shd w:val="clear" w:color="auto" w:fill="FFFFFF"/>
      <w:spacing w:after="80"/>
      <w:outlineLvl w:val="0"/>
    </w:pPr>
    <w:rPr>
      <w:rFonts w:ascii="ＭＳ 明朝" w:eastAsia="ＭＳ 明朝" w:hAnsi="ＭＳ 明朝" w:cs="ＭＳ 明朝"/>
      <w:u w:val="single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420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0477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420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0477"/>
    <w:rPr>
      <w:rFonts w:eastAsia="Times New Roman"/>
      <w:color w:val="000000"/>
    </w:rPr>
  </w:style>
  <w:style w:type="paragraph" w:styleId="a7">
    <w:name w:val="Revision"/>
    <w:hidden/>
    <w:uiPriority w:val="99"/>
    <w:semiHidden/>
    <w:rsid w:val="000E1572"/>
    <w:pPr>
      <w:widowControl/>
    </w:pPr>
    <w:rPr>
      <w:rFonts w:eastAsia="Times New Roman"/>
      <w:color w:val="000000"/>
    </w:rPr>
  </w:style>
  <w:style w:type="character" w:styleId="a8">
    <w:name w:val="annotation reference"/>
    <w:basedOn w:val="a0"/>
    <w:uiPriority w:val="99"/>
    <w:semiHidden/>
    <w:unhideWhenUsed/>
    <w:rsid w:val="004158A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4158AC"/>
  </w:style>
  <w:style w:type="character" w:customStyle="1" w:styleId="aa">
    <w:name w:val="コメント文字列 (文字)"/>
    <w:basedOn w:val="a0"/>
    <w:link w:val="a9"/>
    <w:uiPriority w:val="99"/>
    <w:rsid w:val="004158AC"/>
    <w:rPr>
      <w:rFonts w:eastAsia="Times New Roman"/>
      <w:color w:val="00000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58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158AC"/>
    <w:rPr>
      <w:rFonts w:eastAsia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67AB0CD502FE24AA1139C8BA3C605EB" ma:contentTypeVersion="20" ma:contentTypeDescription="新しいドキュメントを作成します。" ma:contentTypeScope="" ma:versionID="024f26e037075b08629670135b57086b">
  <xsd:schema xmlns:xsd="http://www.w3.org/2001/XMLSchema" xmlns:xs="http://www.w3.org/2001/XMLSchema" xmlns:p="http://schemas.microsoft.com/office/2006/metadata/properties" xmlns:ns2="5a941860-7cba-47d8-8c76-92fcbe358807" xmlns:ns3="847926f1-1f4d-401e-9b26-3e5c2a772002" targetNamespace="http://schemas.microsoft.com/office/2006/metadata/properties" ma:root="true" ma:fieldsID="52769596cd020877456af5f870583912" ns2:_="" ns3:_="">
    <xsd:import namespace="5a941860-7cba-47d8-8c76-92fcbe358807"/>
    <xsd:import namespace="847926f1-1f4d-401e-9b26-3e5c2a772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41860-7cba-47d8-8c76-92fcbe358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f12a13ef-d281-4d0d-b1ed-63df277d5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926f1-1f4d-401e-9b26-3e5c2a772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84a84d4-49ce-449a-9251-4a42c6f000eb}" ma:internalName="TaxCatchAll" ma:showField="CatchAllData" ma:web="847926f1-1f4d-401e-9b26-3e5c2a772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941860-7cba-47d8-8c76-92fcbe358807">
      <Terms xmlns="http://schemas.microsoft.com/office/infopath/2007/PartnerControls"/>
    </lcf76f155ced4ddcb4097134ff3c332f>
    <TaxCatchAll xmlns="847926f1-1f4d-401e-9b26-3e5c2a772002" xsi:nil="true"/>
  </documentManagement>
</p:properties>
</file>

<file path=customXml/itemProps1.xml><?xml version="1.0" encoding="utf-8"?>
<ds:datastoreItem xmlns:ds="http://schemas.openxmlformats.org/officeDocument/2006/customXml" ds:itemID="{3D52C89F-8A96-41D7-9026-C2E4B89D7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41860-7cba-47d8-8c76-92fcbe358807"/>
    <ds:schemaRef ds:uri="847926f1-1f4d-401e-9b26-3e5c2a772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2F0952-0E85-4F15-84E7-4D2C31A4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8F11E7-EA46-4938-842D-79DC6C82E558}">
  <ds:schemaRefs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847926f1-1f4d-401e-9b26-3e5c2a772002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5a941860-7cba-47d8-8c76-92fcbe35880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137</Words>
  <Characters>786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2024-08-07T04:44:00Z</cp:lastPrinted>
  <dcterms:created xsi:type="dcterms:W3CDTF">2023-10-31T08:06:00Z</dcterms:created>
  <dcterms:modified xsi:type="dcterms:W3CDTF">2024-08-13T06:38:00Z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0x010100E67AB0CD502FE24AA1139C8BA3C605EB</vt:lpwstr>
  </property>
  <property fmtid="{D5CDD505-2E9C-101B-9397-08002B2CF9AE}" pid="3" name="MediaServiceImageTags">
    <vt:lpwstr/>
  </property>
</Properties>
</file>